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AE" w:rsidRDefault="00781CAE" w:rsidP="00781CAE">
      <w:pPr>
        <w:tabs>
          <w:tab w:val="center" w:pos="5400"/>
          <w:tab w:val="left" w:pos="9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Wallace County High School</w:t>
      </w:r>
    </w:p>
    <w:p w:rsidR="00781CAE" w:rsidRDefault="00781CAE" w:rsidP="00781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Web Site: 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www.usd241.org</w:t>
        </w:r>
      </w:hyperlink>
    </w:p>
    <w:p w:rsidR="00781CAE" w:rsidRDefault="00781CAE" w:rsidP="00781CAE">
      <w:pPr>
        <w:spacing w:after="0"/>
        <w:jc w:val="center"/>
        <w:rPr>
          <w:rStyle w:val="Hyperlin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and Calendar Information –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www.usd241.org</w:t>
        </w:r>
      </w:hyperlink>
    </w:p>
    <w:p w:rsidR="00781CAE" w:rsidRDefault="00781CAE" w:rsidP="00781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B84" w:rsidRPr="001B285A" w:rsidRDefault="007A51CB" w:rsidP="00781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</w:t>
      </w:r>
      <w:r w:rsidR="00812FC7">
        <w:rPr>
          <w:rFonts w:ascii="Times New Roman" w:hAnsi="Times New Roman" w:cs="Times New Roman"/>
          <w:b/>
          <w:sz w:val="24"/>
          <w:szCs w:val="24"/>
        </w:rPr>
        <w:t>day</w:t>
      </w:r>
      <w:r w:rsidR="00781C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2A57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344E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81CAE">
        <w:rPr>
          <w:rFonts w:ascii="Times New Roman" w:hAnsi="Times New Roman" w:cs="Times New Roman"/>
          <w:b/>
          <w:sz w:val="24"/>
          <w:szCs w:val="24"/>
        </w:rPr>
        <w:t>, 2024</w:t>
      </w:r>
      <w:r w:rsidR="0050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84" w:rsidRDefault="00507B84" w:rsidP="00781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40" w:rsidRDefault="007A51CB" w:rsidP="00E17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stop by the office to sign up your Out-of-Town Prom Date and pick up your “</w:t>
      </w:r>
      <w:r w:rsidRPr="007A51CB">
        <w:rPr>
          <w:rFonts w:ascii="Times New Roman" w:hAnsi="Times New Roman" w:cs="Times New Roman"/>
          <w:i/>
          <w:sz w:val="24"/>
          <w:szCs w:val="24"/>
        </w:rPr>
        <w:t>Guest Form</w:t>
      </w:r>
      <w:r>
        <w:rPr>
          <w:rFonts w:ascii="Times New Roman" w:hAnsi="Times New Roman" w:cs="Times New Roman"/>
          <w:sz w:val="24"/>
          <w:szCs w:val="24"/>
        </w:rPr>
        <w:t>” if you are planning on bringing an out-of-town date to this year’s prom.  The “</w:t>
      </w:r>
      <w:r w:rsidRPr="007A51CB">
        <w:rPr>
          <w:rFonts w:ascii="Times New Roman" w:hAnsi="Times New Roman" w:cs="Times New Roman"/>
          <w:i/>
          <w:sz w:val="24"/>
          <w:szCs w:val="24"/>
        </w:rPr>
        <w:t>Guest Form</w:t>
      </w:r>
      <w:r>
        <w:rPr>
          <w:rFonts w:ascii="Times New Roman" w:hAnsi="Times New Roman" w:cs="Times New Roman"/>
          <w:sz w:val="24"/>
          <w:szCs w:val="24"/>
        </w:rPr>
        <w:t>” will need to be turned in by 3:30 on Thursday, April 11</w:t>
      </w:r>
      <w:r w:rsidRPr="007A51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1CB" w:rsidRDefault="007A51CB" w:rsidP="00E1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730" w:rsidRDefault="007A51CB" w:rsidP="00E17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will be participating in the </w:t>
      </w:r>
      <w:r w:rsidR="00A17F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Promenade</w:t>
      </w:r>
      <w:r w:rsidR="00A17FE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please also sign-up on the sheet in the office</w:t>
      </w:r>
      <w:r w:rsidR="001A7B9A">
        <w:rPr>
          <w:rFonts w:ascii="Times New Roman" w:hAnsi="Times New Roman" w:cs="Times New Roman"/>
          <w:sz w:val="24"/>
          <w:szCs w:val="24"/>
        </w:rPr>
        <w:t>.</w:t>
      </w:r>
    </w:p>
    <w:p w:rsidR="001A7B9A" w:rsidRDefault="001A7B9A" w:rsidP="00E1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B9A" w:rsidRDefault="001A7B9A" w:rsidP="00E17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SCHOOL </w:t>
      </w:r>
      <w:r w:rsidR="00A17FE2">
        <w:rPr>
          <w:rFonts w:ascii="Times New Roman" w:hAnsi="Times New Roman" w:cs="Times New Roman"/>
          <w:sz w:val="24"/>
          <w:szCs w:val="24"/>
        </w:rPr>
        <w:t>tomorrow.  Have a GREAT Easter vacation!!  Remember the true meaning of this Easter Celebration.  See you back on Tuesday, April 2</w:t>
      </w:r>
      <w:r w:rsidR="00A17FE2" w:rsidRPr="00A17FE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7FE2">
        <w:rPr>
          <w:rFonts w:ascii="Times New Roman" w:hAnsi="Times New Roman" w:cs="Times New Roman"/>
          <w:sz w:val="24"/>
          <w:szCs w:val="24"/>
        </w:rPr>
        <w:t>.</w:t>
      </w:r>
    </w:p>
    <w:p w:rsidR="001A7B9A" w:rsidRDefault="001A7B9A" w:rsidP="00E1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CAE" w:rsidRPr="00A17FE2" w:rsidRDefault="00781CAE" w:rsidP="00781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BIRTHDAYS:</w:t>
      </w:r>
      <w:r w:rsidR="00A17F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7FE2" w:rsidRPr="00A17FE2">
        <w:rPr>
          <w:rFonts w:ascii="Times New Roman" w:hAnsi="Times New Roman" w:cs="Times New Roman"/>
          <w:sz w:val="24"/>
          <w:szCs w:val="24"/>
        </w:rPr>
        <w:t>Early Birthday wishes to Layla who will be celebrating her birthday on Saturday, March 30</w:t>
      </w:r>
      <w:r w:rsidR="00A17FE2" w:rsidRPr="00A17F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7FE2" w:rsidRPr="00A17FE2">
        <w:rPr>
          <w:rFonts w:ascii="Times New Roman" w:hAnsi="Times New Roman" w:cs="Times New Roman"/>
          <w:sz w:val="24"/>
          <w:szCs w:val="24"/>
        </w:rPr>
        <w:t>.</w:t>
      </w:r>
      <w:r w:rsidR="00C86A75" w:rsidRPr="00A17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1C" w:rsidRPr="00012C1C" w:rsidRDefault="00781CAE" w:rsidP="003E66E6">
      <w:pPr>
        <w:pStyle w:val="NormalWeb"/>
        <w:rPr>
          <w:color w:val="000000"/>
        </w:rPr>
      </w:pPr>
      <w:r>
        <w:rPr>
          <w:b/>
        </w:rPr>
        <w:t>TRIVIA</w:t>
      </w:r>
      <w:r>
        <w:t>:</w:t>
      </w:r>
      <w:r w:rsidR="00033BCB">
        <w:t xml:space="preserve"> </w:t>
      </w:r>
      <w:r w:rsidR="009D6DAA">
        <w:t xml:space="preserve">Move aside Lindt Chocolate Bunny and Brach’s Jelly Bird Eggs – Reese’s is the king of Easter.  Instacart reports that Reese’s Peanut Butter Eggs are </w:t>
      </w:r>
      <w:r w:rsidR="009E6715">
        <w:t>America’s</w:t>
      </w:r>
      <w:r w:rsidR="009D6DAA">
        <w:t xml:space="preserve"> favorit</w:t>
      </w:r>
      <w:r w:rsidR="009E6715">
        <w:t>e Easter candy by volume.</w:t>
      </w:r>
    </w:p>
    <w:p w:rsidR="00A178C0" w:rsidRPr="00B46E86" w:rsidRDefault="00781CAE" w:rsidP="007D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DISCOVERY</w:t>
      </w:r>
      <w:r w:rsidRPr="007D1A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440">
        <w:rPr>
          <w:rFonts w:ascii="Roboto" w:hAnsi="Roboto"/>
          <w:color w:val="70757A"/>
          <w:sz w:val="21"/>
          <w:szCs w:val="21"/>
          <w:shd w:val="clear" w:color="auto" w:fill="FFFFFF"/>
        </w:rPr>
        <w:t> </w:t>
      </w:r>
      <w:r w:rsidR="009E6715">
        <w:rPr>
          <w:rFonts w:ascii="Times New Roman" w:hAnsi="Times New Roman" w:cs="Times New Roman"/>
          <w:sz w:val="21"/>
          <w:szCs w:val="21"/>
          <w:shd w:val="clear" w:color="auto" w:fill="FFFFFF"/>
        </w:rPr>
        <w:t>Easter is shrouded in pastel colors, and each color has a different religious meaning.  White represents light, triumph, and glory.  V</w:t>
      </w:r>
      <w:r w:rsidR="00132F89">
        <w:rPr>
          <w:rFonts w:ascii="Times New Roman" w:hAnsi="Times New Roman" w:cs="Times New Roman"/>
          <w:sz w:val="21"/>
          <w:szCs w:val="21"/>
          <w:shd w:val="clear" w:color="auto" w:fill="FFFFFF"/>
        </w:rPr>
        <w:t>iolet represents penance, power, and royalty.  Pink represents joy and love.  Green represents hope and eternal life.  Lastly, red represents sacrifice, blood, and martyrdom.</w:t>
      </w:r>
      <w:bookmarkStart w:id="0" w:name="_GoBack"/>
      <w:bookmarkEnd w:id="0"/>
    </w:p>
    <w:p w:rsidR="00BD4969" w:rsidRPr="00FE2D1D" w:rsidRDefault="00BD4969" w:rsidP="00FA4BBC">
      <w:pPr>
        <w:pStyle w:val="Heading3"/>
        <w:keepNext w:val="0"/>
        <w:keepLines w:val="0"/>
        <w:pBdr>
          <w:bottom w:val="single" w:sz="12" w:space="8" w:color="EEEEEE"/>
        </w:pBdr>
        <w:spacing w:before="75" w:after="75" w:line="210" w:lineRule="atLeast"/>
        <w:rPr>
          <w:color w:val="auto"/>
        </w:rPr>
      </w:pPr>
    </w:p>
    <w:sectPr w:rsidR="00BD4969" w:rsidRPr="00FE2D1D" w:rsidSect="000C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440"/>
    <w:multiLevelType w:val="multilevel"/>
    <w:tmpl w:val="06B6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B0C40"/>
    <w:multiLevelType w:val="multilevel"/>
    <w:tmpl w:val="314C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AE"/>
    <w:rsid w:val="00012C1C"/>
    <w:rsid w:val="00020331"/>
    <w:rsid w:val="00020E98"/>
    <w:rsid w:val="00020E9D"/>
    <w:rsid w:val="00033BCB"/>
    <w:rsid w:val="00046BA2"/>
    <w:rsid w:val="00050713"/>
    <w:rsid w:val="0006455B"/>
    <w:rsid w:val="00070C6A"/>
    <w:rsid w:val="000722A2"/>
    <w:rsid w:val="000A7262"/>
    <w:rsid w:val="000C3F43"/>
    <w:rsid w:val="000D05B2"/>
    <w:rsid w:val="000D0CAA"/>
    <w:rsid w:val="000E29D9"/>
    <w:rsid w:val="000F6C62"/>
    <w:rsid w:val="000F7651"/>
    <w:rsid w:val="00117E2D"/>
    <w:rsid w:val="00130AE3"/>
    <w:rsid w:val="00132F89"/>
    <w:rsid w:val="00140B57"/>
    <w:rsid w:val="00150536"/>
    <w:rsid w:val="00153EFA"/>
    <w:rsid w:val="001652D9"/>
    <w:rsid w:val="0016614C"/>
    <w:rsid w:val="00170E8C"/>
    <w:rsid w:val="0018012D"/>
    <w:rsid w:val="00184A4B"/>
    <w:rsid w:val="00191DD1"/>
    <w:rsid w:val="0019213B"/>
    <w:rsid w:val="00194CFA"/>
    <w:rsid w:val="001A156A"/>
    <w:rsid w:val="001A6FDF"/>
    <w:rsid w:val="001A7B9A"/>
    <w:rsid w:val="001B285A"/>
    <w:rsid w:val="001B5A55"/>
    <w:rsid w:val="001C2A42"/>
    <w:rsid w:val="001C70DF"/>
    <w:rsid w:val="001D6A2F"/>
    <w:rsid w:val="001E39C3"/>
    <w:rsid w:val="001E3D6E"/>
    <w:rsid w:val="001E6CA1"/>
    <w:rsid w:val="001F37C2"/>
    <w:rsid w:val="00201000"/>
    <w:rsid w:val="002465A9"/>
    <w:rsid w:val="00246BDB"/>
    <w:rsid w:val="002643EF"/>
    <w:rsid w:val="00281055"/>
    <w:rsid w:val="002A4C1B"/>
    <w:rsid w:val="002A6921"/>
    <w:rsid w:val="002B0317"/>
    <w:rsid w:val="002C08B0"/>
    <w:rsid w:val="002C0CEF"/>
    <w:rsid w:val="002D631A"/>
    <w:rsid w:val="002E0765"/>
    <w:rsid w:val="002E0A48"/>
    <w:rsid w:val="002E692C"/>
    <w:rsid w:val="00312B18"/>
    <w:rsid w:val="00317BBA"/>
    <w:rsid w:val="00320A9E"/>
    <w:rsid w:val="00320ECD"/>
    <w:rsid w:val="00330512"/>
    <w:rsid w:val="00344E53"/>
    <w:rsid w:val="003619C1"/>
    <w:rsid w:val="00364195"/>
    <w:rsid w:val="003709EB"/>
    <w:rsid w:val="003A6990"/>
    <w:rsid w:val="003B5B59"/>
    <w:rsid w:val="003C08D9"/>
    <w:rsid w:val="003E66E6"/>
    <w:rsid w:val="003E7ADD"/>
    <w:rsid w:val="003F175B"/>
    <w:rsid w:val="004008D9"/>
    <w:rsid w:val="0041447C"/>
    <w:rsid w:val="00415296"/>
    <w:rsid w:val="004212FB"/>
    <w:rsid w:val="00432819"/>
    <w:rsid w:val="00447E78"/>
    <w:rsid w:val="004546D9"/>
    <w:rsid w:val="00455B55"/>
    <w:rsid w:val="004738E9"/>
    <w:rsid w:val="00474967"/>
    <w:rsid w:val="0048342C"/>
    <w:rsid w:val="00492DF4"/>
    <w:rsid w:val="004B1A07"/>
    <w:rsid w:val="004C18F7"/>
    <w:rsid w:val="004D0F6C"/>
    <w:rsid w:val="00507B84"/>
    <w:rsid w:val="005258C7"/>
    <w:rsid w:val="00532142"/>
    <w:rsid w:val="0053549D"/>
    <w:rsid w:val="00536963"/>
    <w:rsid w:val="0054284D"/>
    <w:rsid w:val="00542F30"/>
    <w:rsid w:val="0054585F"/>
    <w:rsid w:val="00562017"/>
    <w:rsid w:val="005A63C3"/>
    <w:rsid w:val="005A7F75"/>
    <w:rsid w:val="005B380C"/>
    <w:rsid w:val="005C48D3"/>
    <w:rsid w:val="005D1E0E"/>
    <w:rsid w:val="006151D9"/>
    <w:rsid w:val="00625C5B"/>
    <w:rsid w:val="006317C2"/>
    <w:rsid w:val="0064039C"/>
    <w:rsid w:val="006515F2"/>
    <w:rsid w:val="00652397"/>
    <w:rsid w:val="0066411B"/>
    <w:rsid w:val="006651D1"/>
    <w:rsid w:val="006D0EE2"/>
    <w:rsid w:val="006E6257"/>
    <w:rsid w:val="006E7C11"/>
    <w:rsid w:val="00720A5A"/>
    <w:rsid w:val="00727A8B"/>
    <w:rsid w:val="00742539"/>
    <w:rsid w:val="00743236"/>
    <w:rsid w:val="00773635"/>
    <w:rsid w:val="00781CAE"/>
    <w:rsid w:val="00792C32"/>
    <w:rsid w:val="007A2D55"/>
    <w:rsid w:val="007A51CB"/>
    <w:rsid w:val="007A6885"/>
    <w:rsid w:val="007B0234"/>
    <w:rsid w:val="007B755C"/>
    <w:rsid w:val="007C1026"/>
    <w:rsid w:val="007D1A90"/>
    <w:rsid w:val="007E70AF"/>
    <w:rsid w:val="007F3FBB"/>
    <w:rsid w:val="007F66CC"/>
    <w:rsid w:val="00801B15"/>
    <w:rsid w:val="00812FC7"/>
    <w:rsid w:val="00815C23"/>
    <w:rsid w:val="00835D9A"/>
    <w:rsid w:val="00861E53"/>
    <w:rsid w:val="00865D3C"/>
    <w:rsid w:val="00874449"/>
    <w:rsid w:val="0088047D"/>
    <w:rsid w:val="008B085D"/>
    <w:rsid w:val="008B25F3"/>
    <w:rsid w:val="008B2C80"/>
    <w:rsid w:val="008C3C62"/>
    <w:rsid w:val="008F4AE0"/>
    <w:rsid w:val="00941DFA"/>
    <w:rsid w:val="0096236F"/>
    <w:rsid w:val="00965BBC"/>
    <w:rsid w:val="009679DA"/>
    <w:rsid w:val="00994167"/>
    <w:rsid w:val="00997BB0"/>
    <w:rsid w:val="009A20C8"/>
    <w:rsid w:val="009B111A"/>
    <w:rsid w:val="009B28B1"/>
    <w:rsid w:val="009D6DAA"/>
    <w:rsid w:val="009E5440"/>
    <w:rsid w:val="009E6715"/>
    <w:rsid w:val="009F5AE9"/>
    <w:rsid w:val="00A05744"/>
    <w:rsid w:val="00A16703"/>
    <w:rsid w:val="00A178C0"/>
    <w:rsid w:val="00A17912"/>
    <w:rsid w:val="00A17FE2"/>
    <w:rsid w:val="00A3401C"/>
    <w:rsid w:val="00A4798F"/>
    <w:rsid w:val="00A6060B"/>
    <w:rsid w:val="00A8008A"/>
    <w:rsid w:val="00A81CFA"/>
    <w:rsid w:val="00AB585E"/>
    <w:rsid w:val="00AF3270"/>
    <w:rsid w:val="00B22665"/>
    <w:rsid w:val="00B46E86"/>
    <w:rsid w:val="00B504F0"/>
    <w:rsid w:val="00B5096C"/>
    <w:rsid w:val="00B5262C"/>
    <w:rsid w:val="00B555A2"/>
    <w:rsid w:val="00B60A6B"/>
    <w:rsid w:val="00B62095"/>
    <w:rsid w:val="00B91611"/>
    <w:rsid w:val="00BA3ACF"/>
    <w:rsid w:val="00BB3972"/>
    <w:rsid w:val="00BB54B7"/>
    <w:rsid w:val="00BC0E4C"/>
    <w:rsid w:val="00BC4EC7"/>
    <w:rsid w:val="00BD4969"/>
    <w:rsid w:val="00C25730"/>
    <w:rsid w:val="00C31120"/>
    <w:rsid w:val="00C55C82"/>
    <w:rsid w:val="00C6526F"/>
    <w:rsid w:val="00C72BFD"/>
    <w:rsid w:val="00C86A75"/>
    <w:rsid w:val="00C9704B"/>
    <w:rsid w:val="00CA0347"/>
    <w:rsid w:val="00CA710D"/>
    <w:rsid w:val="00CD54E6"/>
    <w:rsid w:val="00CE6DAD"/>
    <w:rsid w:val="00CF4BC1"/>
    <w:rsid w:val="00D039F0"/>
    <w:rsid w:val="00D11A05"/>
    <w:rsid w:val="00D5227A"/>
    <w:rsid w:val="00D61859"/>
    <w:rsid w:val="00D8217F"/>
    <w:rsid w:val="00D84C02"/>
    <w:rsid w:val="00DC4C78"/>
    <w:rsid w:val="00DC6001"/>
    <w:rsid w:val="00DE6896"/>
    <w:rsid w:val="00E1190D"/>
    <w:rsid w:val="00E12A57"/>
    <w:rsid w:val="00E17AAD"/>
    <w:rsid w:val="00E30075"/>
    <w:rsid w:val="00E327A4"/>
    <w:rsid w:val="00E47459"/>
    <w:rsid w:val="00E57EA5"/>
    <w:rsid w:val="00E613BB"/>
    <w:rsid w:val="00E7770C"/>
    <w:rsid w:val="00E9349B"/>
    <w:rsid w:val="00EA3B95"/>
    <w:rsid w:val="00EB200E"/>
    <w:rsid w:val="00EB40E4"/>
    <w:rsid w:val="00EF09A0"/>
    <w:rsid w:val="00F06EDC"/>
    <w:rsid w:val="00F13486"/>
    <w:rsid w:val="00F24CC6"/>
    <w:rsid w:val="00F3144A"/>
    <w:rsid w:val="00F3792E"/>
    <w:rsid w:val="00F45323"/>
    <w:rsid w:val="00F67A39"/>
    <w:rsid w:val="00F864DF"/>
    <w:rsid w:val="00F87CDB"/>
    <w:rsid w:val="00FA245D"/>
    <w:rsid w:val="00FA4BBC"/>
    <w:rsid w:val="00FC4CE4"/>
    <w:rsid w:val="00FE28F4"/>
    <w:rsid w:val="00FE2D1D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C40E"/>
  <w15:chartTrackingRefBased/>
  <w15:docId w15:val="{D4B8D712-569F-48B2-B16C-AD8255F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CA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2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241.org" TargetMode="External"/><Relationship Id="rId5" Type="http://schemas.openxmlformats.org/officeDocument/2006/relationships/hyperlink" Target="http://www.usd24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Keller</dc:creator>
  <cp:keywords/>
  <dc:description/>
  <cp:lastModifiedBy>Beverly Keller</cp:lastModifiedBy>
  <cp:revision>55</cp:revision>
  <cp:lastPrinted>2024-03-27T19:05:00Z</cp:lastPrinted>
  <dcterms:created xsi:type="dcterms:W3CDTF">2024-02-01T17:06:00Z</dcterms:created>
  <dcterms:modified xsi:type="dcterms:W3CDTF">2024-03-27T20:09:00Z</dcterms:modified>
</cp:coreProperties>
</file>